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B6" w:rsidRPr="00032404" w:rsidRDefault="00DC5BB6" w:rsidP="00DC5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DC5BB6" w:rsidP="00DC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  <w:r w:rsidR="004F0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4F0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Устюженского муниципального </w:t>
      </w:r>
      <w:r w:rsidR="00ED6466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8A76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02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FE8">
        <w:rPr>
          <w:rFonts w:ascii="Times New Roman" w:hAnsi="Times New Roman" w:cs="Times New Roman"/>
          <w:sz w:val="28"/>
          <w:szCs w:val="28"/>
        </w:rPr>
        <w:t>г. Устюжна</w:t>
      </w:r>
      <w:r w:rsidR="007C5650" w:rsidRPr="00285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85FE8">
        <w:rPr>
          <w:rFonts w:ascii="Times New Roman" w:hAnsi="Times New Roman" w:cs="Times New Roman"/>
          <w:sz w:val="28"/>
          <w:szCs w:val="28"/>
        </w:rPr>
        <w:t xml:space="preserve"> </w:t>
      </w:r>
      <w:r w:rsidR="004A55F5" w:rsidRPr="00285FE8">
        <w:rPr>
          <w:rFonts w:ascii="Times New Roman" w:hAnsi="Times New Roman" w:cs="Times New Roman"/>
          <w:sz w:val="28"/>
          <w:szCs w:val="28"/>
        </w:rPr>
        <w:t>14</w:t>
      </w:r>
      <w:r w:rsidRPr="00285FE8">
        <w:rPr>
          <w:rFonts w:ascii="Times New Roman" w:hAnsi="Times New Roman" w:cs="Times New Roman"/>
          <w:sz w:val="28"/>
          <w:szCs w:val="28"/>
        </w:rPr>
        <w:t xml:space="preserve"> </w:t>
      </w:r>
      <w:r w:rsidR="004A55F5" w:rsidRPr="00285FE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85FE8">
        <w:rPr>
          <w:rFonts w:ascii="Times New Roman" w:hAnsi="Times New Roman" w:cs="Times New Roman"/>
          <w:sz w:val="28"/>
          <w:szCs w:val="28"/>
        </w:rPr>
        <w:t>20</w:t>
      </w:r>
      <w:r w:rsidR="00982CCA" w:rsidRPr="00285FE8">
        <w:rPr>
          <w:rFonts w:ascii="Times New Roman" w:hAnsi="Times New Roman" w:cs="Times New Roman"/>
          <w:sz w:val="28"/>
          <w:szCs w:val="28"/>
        </w:rPr>
        <w:t>2</w:t>
      </w:r>
      <w:r w:rsidR="004F023A" w:rsidRPr="00285FE8">
        <w:rPr>
          <w:rFonts w:ascii="Times New Roman" w:hAnsi="Times New Roman" w:cs="Times New Roman"/>
          <w:sz w:val="28"/>
          <w:szCs w:val="28"/>
        </w:rPr>
        <w:t>5</w:t>
      </w:r>
      <w:r w:rsidRPr="00285F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ED646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E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4A4E53">
        <w:rPr>
          <w:rFonts w:ascii="Times New Roman" w:hAnsi="Times New Roman" w:cs="Times New Roman"/>
          <w:sz w:val="28"/>
          <w:szCs w:val="28"/>
        </w:rPr>
        <w:t>4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4A4E53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33070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4A4E53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7B67DC" w:rsidRDefault="007B67DC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Pr="00921DB1" w:rsidRDefault="00921DB1" w:rsidP="007B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4A4E53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7B67DC"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7B67DC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7B67DC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5749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1EDC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0B1E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1EDC">
        <w:rPr>
          <w:rFonts w:ascii="Times New Roman" w:hAnsi="Times New Roman" w:cs="Times New Roman"/>
          <w:sz w:val="28"/>
          <w:szCs w:val="28"/>
        </w:rPr>
        <w:t>отдельные нормативные акты</w:t>
      </w:r>
      <w:proofErr w:type="gramEnd"/>
      <w:r w:rsidR="000B1EDC">
        <w:rPr>
          <w:rFonts w:ascii="Times New Roman" w:hAnsi="Times New Roman" w:cs="Times New Roman"/>
          <w:sz w:val="28"/>
          <w:szCs w:val="28"/>
        </w:rPr>
        <w:t xml:space="preserve"> обеспечивающие организацию исполнения бюджета в отчетном финансовом году, а также документы и материалы</w:t>
      </w:r>
      <w:r w:rsidR="008B2BFB">
        <w:rPr>
          <w:rFonts w:ascii="Times New Roman" w:hAnsi="Times New Roman" w:cs="Times New Roman"/>
          <w:sz w:val="28"/>
          <w:szCs w:val="28"/>
        </w:rPr>
        <w:t>,</w:t>
      </w:r>
      <w:r w:rsidR="000B1EDC">
        <w:rPr>
          <w:rFonts w:ascii="Times New Roman" w:hAnsi="Times New Roman" w:cs="Times New Roman"/>
          <w:sz w:val="28"/>
          <w:szCs w:val="28"/>
        </w:rPr>
        <w:t xml:space="preserve"> необходимые для проведения внешней проверки. </w:t>
      </w:r>
    </w:p>
    <w:p w:rsidR="007B67DC" w:rsidRDefault="007B67D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ED646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6C83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5B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55F5">
        <w:rPr>
          <w:rFonts w:ascii="Times New Roman" w:hAnsi="Times New Roman" w:cs="Times New Roman"/>
          <w:sz w:val="28"/>
          <w:szCs w:val="28"/>
        </w:rPr>
        <w:t>Л.Р. Богданова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7B67DC" w:rsidRDefault="007B67D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B6" w:rsidRPr="00921DB1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5BB6" w:rsidRPr="00921DB1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0B1E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0B1E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Устюженского муниципального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Вологодской области.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26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ED6466" w:rsidRPr="009F6268">
        <w:rPr>
          <w:rFonts w:ascii="Times New Roman" w:hAnsi="Times New Roman" w:cs="Times New Roman"/>
          <w:sz w:val="28"/>
          <w:szCs w:val="28"/>
        </w:rPr>
        <w:t>округа</w:t>
      </w:r>
      <w:r w:rsidRPr="009F626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F62C50" w:rsidRPr="009F6268">
        <w:rPr>
          <w:rFonts w:ascii="Times New Roman" w:hAnsi="Times New Roman" w:cs="Times New Roman"/>
          <w:sz w:val="28"/>
          <w:szCs w:val="28"/>
        </w:rPr>
        <w:t xml:space="preserve">64 определены статьей 36 Устава </w:t>
      </w:r>
      <w:r w:rsidR="00ED6466" w:rsidRPr="009F6268">
        <w:rPr>
          <w:rFonts w:ascii="Times New Roman" w:hAnsi="Times New Roman" w:cs="Times New Roman"/>
          <w:sz w:val="28"/>
          <w:szCs w:val="28"/>
        </w:rPr>
        <w:t>округа</w:t>
      </w:r>
      <w:r w:rsidR="00F62C50" w:rsidRPr="009F6268">
        <w:rPr>
          <w:rFonts w:ascii="Times New Roman" w:hAnsi="Times New Roman" w:cs="Times New Roman"/>
          <w:sz w:val="28"/>
          <w:szCs w:val="28"/>
        </w:rPr>
        <w:t>.</w:t>
      </w:r>
    </w:p>
    <w:p w:rsidR="00ED6466" w:rsidRDefault="00F178A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 имеет два подведомственных учреждения: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ЦБУиО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«МФЦ Устюженского округа».</w:t>
      </w:r>
    </w:p>
    <w:p w:rsidR="00E40CE1" w:rsidRDefault="00E40CE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CE1" w:rsidRDefault="00E40CE1" w:rsidP="00E40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40CE1" w:rsidRDefault="00E40CE1" w:rsidP="00E40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администрацией Устюженского муниципального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BB6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отчет об исполнении </w:t>
      </w:r>
      <w:proofErr w:type="gramStart"/>
      <w:r w:rsidRPr="00C02468">
        <w:rPr>
          <w:rFonts w:ascii="Times New Roman" w:hAnsi="Times New Roman" w:cs="Times New Roman"/>
          <w:sz w:val="28"/>
          <w:szCs w:val="28"/>
        </w:rPr>
        <w:t>бюджета  главного</w:t>
      </w:r>
      <w:proofErr w:type="gramEnd"/>
      <w:r w:rsidRPr="00C02468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5BB6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DC5BB6" w:rsidRDefault="00DC5BB6" w:rsidP="00DC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B67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5F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285FE8" w:rsidRPr="00921DB1" w:rsidRDefault="00285FE8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78A4" w:rsidRPr="00921DB1" w:rsidRDefault="00F178A4" w:rsidP="00F17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4A55F5">
        <w:rPr>
          <w:rFonts w:ascii="Times New Roman" w:hAnsi="Times New Roman" w:cs="Times New Roman"/>
          <w:sz w:val="28"/>
          <w:szCs w:val="28"/>
        </w:rPr>
        <w:t>15</w:t>
      </w:r>
      <w:r w:rsidR="004A55F5" w:rsidRPr="00921DB1">
        <w:rPr>
          <w:rFonts w:ascii="Times New Roman" w:hAnsi="Times New Roman" w:cs="Times New Roman"/>
          <w:sz w:val="28"/>
          <w:szCs w:val="28"/>
        </w:rPr>
        <w:t>.12.20</w:t>
      </w:r>
      <w:r w:rsidR="004A55F5">
        <w:rPr>
          <w:rFonts w:ascii="Times New Roman" w:hAnsi="Times New Roman" w:cs="Times New Roman"/>
          <w:sz w:val="28"/>
          <w:szCs w:val="28"/>
        </w:rPr>
        <w:t>23</w:t>
      </w:r>
      <w:r w:rsidR="004A55F5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4A55F5">
        <w:rPr>
          <w:rFonts w:ascii="Times New Roman" w:hAnsi="Times New Roman" w:cs="Times New Roman"/>
          <w:sz w:val="28"/>
          <w:szCs w:val="28"/>
        </w:rPr>
        <w:t>256</w:t>
      </w:r>
      <w:r w:rsidR="004A55F5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4A55F5" w:rsidRPr="001435A8">
        <w:rPr>
          <w:rFonts w:ascii="Calibri" w:eastAsia="Calibri" w:hAnsi="Calibri" w:cs="Times New Roman"/>
          <w:sz w:val="24"/>
          <w:szCs w:val="24"/>
        </w:rPr>
        <w:t>«</w:t>
      </w:r>
      <w:r w:rsidR="004A55F5"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 w:rsidR="004A55F5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A55F5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4A55F5">
        <w:rPr>
          <w:rFonts w:ascii="Times New Roman" w:eastAsia="Calibri" w:hAnsi="Times New Roman" w:cs="Times New Roman"/>
          <w:sz w:val="28"/>
          <w:szCs w:val="28"/>
        </w:rPr>
        <w:t>24</w:t>
      </w:r>
      <w:r w:rsidR="004A55F5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4A55F5">
        <w:rPr>
          <w:rFonts w:ascii="Times New Roman" w:eastAsia="Calibri" w:hAnsi="Times New Roman" w:cs="Times New Roman"/>
          <w:sz w:val="28"/>
          <w:szCs w:val="28"/>
        </w:rPr>
        <w:t>25</w:t>
      </w:r>
      <w:r w:rsidR="004A55F5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115D1" w:rsidRPr="002115D1">
        <w:rPr>
          <w:rFonts w:ascii="Times New Roman" w:eastAsia="Calibri" w:hAnsi="Times New Roman" w:cs="Times New Roman"/>
          <w:sz w:val="28"/>
          <w:szCs w:val="28"/>
        </w:rPr>
        <w:t>6</w:t>
      </w:r>
      <w:r w:rsidR="004A55F5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4A55F5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F6C52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>
        <w:rPr>
          <w:rFonts w:ascii="Times New Roman" w:hAnsi="Times New Roman" w:cs="Times New Roman"/>
          <w:sz w:val="28"/>
          <w:szCs w:val="28"/>
        </w:rPr>
        <w:t>наделен</w:t>
      </w:r>
      <w:r w:rsidR="00EF6C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 и полномочиями главного распорядителя бюджетных 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C66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7B67DC">
        <w:rPr>
          <w:rFonts w:ascii="Times New Roman" w:hAnsi="Times New Roman" w:cs="Times New Roman"/>
          <w:sz w:val="28"/>
          <w:szCs w:val="28"/>
        </w:rPr>
        <w:t>2</w:t>
      </w:r>
      <w:r w:rsidR="00A91EF9">
        <w:rPr>
          <w:rFonts w:ascii="Times New Roman" w:hAnsi="Times New Roman" w:cs="Times New Roman"/>
          <w:sz w:val="28"/>
          <w:szCs w:val="28"/>
        </w:rPr>
        <w:t>4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7B67D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0503121, ф.0503127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757920" w:rsidRPr="007128CA" w:rsidTr="001A1045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рублей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</w:tr>
      <w:tr w:rsidR="001A1045" w:rsidRPr="007128CA" w:rsidTr="001E68D4">
        <w:trPr>
          <w:trHeight w:val="20"/>
        </w:trPr>
        <w:tc>
          <w:tcPr>
            <w:tcW w:w="4076" w:type="dxa"/>
            <w:shd w:val="clear" w:color="auto" w:fill="auto"/>
          </w:tcPr>
          <w:p w:rsidR="001A1045" w:rsidRPr="00A11C95" w:rsidRDefault="001A1045" w:rsidP="00A1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1A1045" w:rsidRPr="00A11C95" w:rsidRDefault="001A1045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122 10804020011000110</w:t>
            </w:r>
          </w:p>
        </w:tc>
        <w:tc>
          <w:tcPr>
            <w:tcW w:w="1534" w:type="dxa"/>
            <w:shd w:val="clear" w:color="auto" w:fill="auto"/>
            <w:noWrap/>
          </w:tcPr>
          <w:p w:rsidR="001A1045" w:rsidRPr="00AE5483" w:rsidRDefault="00A91EF9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08" w:type="dxa"/>
          </w:tcPr>
          <w:p w:rsidR="001A1045" w:rsidRPr="00AE5483" w:rsidRDefault="00A91EF9" w:rsidP="00A1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15,95</w:t>
            </w:r>
          </w:p>
        </w:tc>
      </w:tr>
      <w:tr w:rsidR="00A91EF9" w:rsidRPr="007128CA" w:rsidTr="001E68D4">
        <w:trPr>
          <w:trHeight w:val="20"/>
        </w:trPr>
        <w:tc>
          <w:tcPr>
            <w:tcW w:w="4076" w:type="dxa"/>
            <w:shd w:val="clear" w:color="auto" w:fill="auto"/>
          </w:tcPr>
          <w:p w:rsidR="00A91EF9" w:rsidRPr="00A11C95" w:rsidRDefault="00A91EF9" w:rsidP="00A9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A91EF9" w:rsidRPr="00A11C95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122 11302994140000130</w:t>
            </w:r>
          </w:p>
        </w:tc>
        <w:tc>
          <w:tcPr>
            <w:tcW w:w="1534" w:type="dxa"/>
            <w:shd w:val="clear" w:color="auto" w:fill="auto"/>
            <w:noWrap/>
          </w:tcPr>
          <w:p w:rsidR="00A91EF9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1 005,04</w:t>
            </w:r>
          </w:p>
        </w:tc>
        <w:tc>
          <w:tcPr>
            <w:tcW w:w="1408" w:type="dxa"/>
          </w:tcPr>
          <w:p w:rsidR="00A91EF9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997,35</w:t>
            </w:r>
          </w:p>
        </w:tc>
      </w:tr>
      <w:tr w:rsidR="00A91EF9" w:rsidRPr="007128CA" w:rsidTr="001E68D4">
        <w:trPr>
          <w:trHeight w:val="20"/>
        </w:trPr>
        <w:tc>
          <w:tcPr>
            <w:tcW w:w="4076" w:type="dxa"/>
            <w:shd w:val="clear" w:color="auto" w:fill="auto"/>
          </w:tcPr>
          <w:p w:rsidR="00A91EF9" w:rsidRPr="00A11C95" w:rsidRDefault="00A91EF9" w:rsidP="00A9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A91EF9" w:rsidRPr="00A11C95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122 11602020020000140</w:t>
            </w:r>
          </w:p>
        </w:tc>
        <w:tc>
          <w:tcPr>
            <w:tcW w:w="1534" w:type="dxa"/>
            <w:shd w:val="clear" w:color="auto" w:fill="auto"/>
            <w:noWrap/>
          </w:tcPr>
          <w:p w:rsidR="00A91EF9" w:rsidRPr="00AE5483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08" w:type="dxa"/>
          </w:tcPr>
          <w:p w:rsidR="00A91EF9" w:rsidRPr="00AE5483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91EF9" w:rsidRPr="007128CA" w:rsidTr="001E68D4">
        <w:trPr>
          <w:trHeight w:val="20"/>
        </w:trPr>
        <w:tc>
          <w:tcPr>
            <w:tcW w:w="4076" w:type="dxa"/>
            <w:shd w:val="clear" w:color="auto" w:fill="auto"/>
          </w:tcPr>
          <w:p w:rsidR="00A91EF9" w:rsidRPr="00A11C95" w:rsidRDefault="00A91EF9" w:rsidP="00A9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A91EF9" w:rsidRPr="00A11C95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122 11607090140000140</w:t>
            </w:r>
          </w:p>
        </w:tc>
        <w:tc>
          <w:tcPr>
            <w:tcW w:w="1534" w:type="dxa"/>
            <w:shd w:val="clear" w:color="auto" w:fill="auto"/>
            <w:noWrap/>
          </w:tcPr>
          <w:p w:rsidR="00A91EF9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08" w:type="dxa"/>
          </w:tcPr>
          <w:p w:rsidR="00A91EF9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84,83</w:t>
            </w:r>
          </w:p>
        </w:tc>
      </w:tr>
      <w:tr w:rsidR="00A91EF9" w:rsidRPr="007128CA" w:rsidTr="001A1045">
        <w:trPr>
          <w:trHeight w:val="20"/>
        </w:trPr>
        <w:tc>
          <w:tcPr>
            <w:tcW w:w="4076" w:type="dxa"/>
            <w:shd w:val="clear" w:color="auto" w:fill="auto"/>
          </w:tcPr>
          <w:p w:rsidR="00A91EF9" w:rsidRPr="007128CA" w:rsidRDefault="00A91EF9" w:rsidP="00A9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A91EF9" w:rsidRPr="007128CA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A91EF9" w:rsidRPr="007128CA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1 107,04</w:t>
            </w:r>
          </w:p>
        </w:tc>
        <w:tc>
          <w:tcPr>
            <w:tcW w:w="1408" w:type="dxa"/>
          </w:tcPr>
          <w:p w:rsidR="00A91EF9" w:rsidRPr="007128CA" w:rsidRDefault="00A91EF9" w:rsidP="00A9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1 099,12</w:t>
            </w:r>
          </w:p>
        </w:tc>
      </w:tr>
    </w:tbl>
    <w:p w:rsidR="00214748" w:rsidRDefault="00757920" w:rsidP="008478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84789D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F6AEA">
        <w:rPr>
          <w:rFonts w:ascii="Times New Roman" w:hAnsi="Times New Roman" w:cs="Times New Roman"/>
          <w:sz w:val="28"/>
          <w:szCs w:val="28"/>
        </w:rPr>
        <w:t>2</w:t>
      </w:r>
      <w:r w:rsidR="002115D1" w:rsidRPr="002115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A91EF9">
        <w:rPr>
          <w:rFonts w:ascii="Times New Roman" w:hAnsi="Times New Roman" w:cs="Times New Roman"/>
          <w:sz w:val="28"/>
          <w:szCs w:val="28"/>
        </w:rPr>
        <w:t>99,28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214748" w:rsidP="00214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75792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Pr="00925479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061687" w:rsidRPr="00925479" w:rsidRDefault="0006168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02 00 «</w:t>
      </w:r>
      <w:r w:rsidR="00756DDF" w:rsidRPr="00925479">
        <w:rPr>
          <w:rFonts w:ascii="Times New Roman" w:hAnsi="Times New Roman" w:cs="Times New Roman"/>
          <w:sz w:val="28"/>
          <w:szCs w:val="28"/>
        </w:rPr>
        <w:t>Национальная оборона»;</w:t>
      </w:r>
    </w:p>
    <w:p w:rsidR="00921DB1" w:rsidRPr="00925479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</w:t>
      </w:r>
      <w:r w:rsidR="00757920" w:rsidRPr="00925479">
        <w:rPr>
          <w:rFonts w:ascii="Times New Roman" w:hAnsi="Times New Roman" w:cs="Times New Roman"/>
          <w:sz w:val="28"/>
          <w:szCs w:val="28"/>
        </w:rPr>
        <w:t>3</w:t>
      </w:r>
      <w:r w:rsidRPr="00925479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925479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925479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925479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04</w:t>
      </w:r>
      <w:r w:rsidR="005C23A2" w:rsidRPr="00925479">
        <w:rPr>
          <w:rFonts w:ascii="Times New Roman" w:hAnsi="Times New Roman" w:cs="Times New Roman"/>
          <w:sz w:val="28"/>
          <w:szCs w:val="28"/>
        </w:rPr>
        <w:t xml:space="preserve"> </w:t>
      </w:r>
      <w:r w:rsidRPr="00925479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925479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lastRenderedPageBreak/>
        <w:t>05 00 «Жилищно-коммунальное хозяйство»;</w:t>
      </w:r>
    </w:p>
    <w:p w:rsidR="003A29C9" w:rsidRPr="00925479" w:rsidRDefault="003A29C9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06 00 «Охрана окружающей среды»</w:t>
      </w:r>
    </w:p>
    <w:p w:rsidR="00921DB1" w:rsidRPr="00925479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07 00 «Образование»;</w:t>
      </w:r>
    </w:p>
    <w:p w:rsidR="00757920" w:rsidRPr="00925479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09 00 «Здравоохранение»;</w:t>
      </w:r>
    </w:p>
    <w:p w:rsidR="00330700" w:rsidRPr="00925479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10 00 «Социальная политика</w:t>
      </w:r>
      <w:r w:rsidR="00DF3028" w:rsidRPr="00925479">
        <w:rPr>
          <w:rFonts w:ascii="Times New Roman" w:hAnsi="Times New Roman" w:cs="Times New Roman"/>
          <w:sz w:val="28"/>
          <w:szCs w:val="28"/>
        </w:rPr>
        <w:t>»</w:t>
      </w:r>
      <w:r w:rsidR="00330700" w:rsidRPr="00925479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33070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479">
        <w:rPr>
          <w:rFonts w:ascii="Times New Roman" w:hAnsi="Times New Roman" w:cs="Times New Roman"/>
          <w:sz w:val="28"/>
          <w:szCs w:val="28"/>
        </w:rPr>
        <w:t>11 00 «Физическая культура и спорт»</w:t>
      </w:r>
      <w:r w:rsidR="00921DB1" w:rsidRPr="00925479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3A29C9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A91EF9">
        <w:rPr>
          <w:rFonts w:ascii="Times New Roman" w:hAnsi="Times New Roman" w:cs="Times New Roman"/>
          <w:sz w:val="28"/>
          <w:szCs w:val="28"/>
        </w:rPr>
        <w:t>15</w:t>
      </w:r>
      <w:r w:rsidR="00A91EF9" w:rsidRPr="00921DB1">
        <w:rPr>
          <w:rFonts w:ascii="Times New Roman" w:hAnsi="Times New Roman" w:cs="Times New Roman"/>
          <w:sz w:val="28"/>
          <w:szCs w:val="28"/>
        </w:rPr>
        <w:t>.12.20</w:t>
      </w:r>
      <w:r w:rsidR="00A91EF9">
        <w:rPr>
          <w:rFonts w:ascii="Times New Roman" w:hAnsi="Times New Roman" w:cs="Times New Roman"/>
          <w:sz w:val="28"/>
          <w:szCs w:val="28"/>
        </w:rPr>
        <w:t>23</w:t>
      </w:r>
      <w:r w:rsidR="00A91EF9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A91EF9">
        <w:rPr>
          <w:rFonts w:ascii="Times New Roman" w:hAnsi="Times New Roman" w:cs="Times New Roman"/>
          <w:sz w:val="28"/>
          <w:szCs w:val="28"/>
        </w:rPr>
        <w:t>256</w:t>
      </w:r>
      <w:r w:rsidR="00A91EF9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91EF9" w:rsidRPr="001435A8">
        <w:rPr>
          <w:rFonts w:ascii="Calibri" w:eastAsia="Calibri" w:hAnsi="Calibri" w:cs="Times New Roman"/>
          <w:sz w:val="24"/>
          <w:szCs w:val="24"/>
        </w:rPr>
        <w:t>«</w:t>
      </w:r>
      <w:r w:rsidR="00A91EF9"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 w:rsidR="00A91EF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91EF9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A91EF9">
        <w:rPr>
          <w:rFonts w:ascii="Times New Roman" w:eastAsia="Calibri" w:hAnsi="Times New Roman" w:cs="Times New Roman"/>
          <w:sz w:val="28"/>
          <w:szCs w:val="28"/>
        </w:rPr>
        <w:t>24</w:t>
      </w:r>
      <w:r w:rsidR="00A91EF9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A91EF9">
        <w:rPr>
          <w:rFonts w:ascii="Times New Roman" w:eastAsia="Calibri" w:hAnsi="Times New Roman" w:cs="Times New Roman"/>
          <w:sz w:val="28"/>
          <w:szCs w:val="28"/>
        </w:rPr>
        <w:t>25</w:t>
      </w:r>
      <w:r w:rsidR="00A91EF9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115D1" w:rsidRPr="002115D1">
        <w:rPr>
          <w:rFonts w:ascii="Times New Roman" w:eastAsia="Calibri" w:hAnsi="Times New Roman" w:cs="Times New Roman"/>
          <w:sz w:val="28"/>
          <w:szCs w:val="28"/>
        </w:rPr>
        <w:t>6</w:t>
      </w:r>
      <w:r w:rsidR="00A91EF9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A91EF9" w:rsidRPr="001435A8">
        <w:rPr>
          <w:rFonts w:ascii="Calibri" w:eastAsia="Calibri" w:hAnsi="Calibri" w:cs="Times New Roman"/>
          <w:sz w:val="24"/>
          <w:szCs w:val="24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EF6C52">
        <w:rPr>
          <w:rFonts w:ascii="Times New Roman" w:hAnsi="Times New Roman" w:cs="Times New Roman"/>
          <w:sz w:val="28"/>
          <w:szCs w:val="28"/>
        </w:rPr>
        <w:t>2</w:t>
      </w:r>
      <w:r w:rsidR="00A91EF9">
        <w:rPr>
          <w:rFonts w:ascii="Times New Roman" w:hAnsi="Times New Roman" w:cs="Times New Roman"/>
          <w:sz w:val="28"/>
          <w:szCs w:val="28"/>
        </w:rPr>
        <w:t>4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32D3">
        <w:rPr>
          <w:rFonts w:ascii="Times New Roman" w:hAnsi="Times New Roman" w:cs="Times New Roman"/>
          <w:sz w:val="28"/>
          <w:szCs w:val="28"/>
        </w:rPr>
        <w:t>644 299,63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921DB1" w:rsidRPr="00921DB1" w:rsidRDefault="00921DB1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DF3028" w:rsidRDefault="00DF3028">
      <w:pPr>
        <w:rPr>
          <w:rFonts w:ascii="Times New Roman" w:hAnsi="Times New Roman" w:cs="Times New Roman"/>
        </w:rPr>
      </w:pPr>
    </w:p>
    <w:bookmarkStart w:id="0" w:name="_MON_1554885171"/>
    <w:bookmarkEnd w:id="0"/>
    <w:p w:rsidR="00B86BCD" w:rsidRPr="00921DB1" w:rsidRDefault="008D32D3" w:rsidP="006C7CB8">
      <w:pPr>
        <w:jc w:val="both"/>
        <w:rPr>
          <w:rFonts w:ascii="Times New Roman" w:hAnsi="Times New Roman" w:cs="Times New Roman"/>
          <w:sz w:val="28"/>
          <w:szCs w:val="28"/>
        </w:rPr>
      </w:pPr>
      <w:r w:rsidRPr="00AD6525">
        <w:rPr>
          <w:rFonts w:ascii="Times New Roman" w:hAnsi="Times New Roman" w:cs="Times New Roman"/>
        </w:rPr>
        <w:object w:dxaOrig="9735" w:dyaOrig="4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41.2pt" o:ole="">
            <v:imagedata r:id="rId5" o:title=""/>
          </v:shape>
          <o:OLEObject Type="Embed" ProgID="Excel.Sheet.12" ShapeID="_x0000_i1025" DrawAspect="Content" ObjectID="_1806147940" r:id="rId6"/>
        </w:object>
      </w:r>
      <w:r w:rsidR="00142BBC">
        <w:rPr>
          <w:rFonts w:ascii="Times New Roman" w:hAnsi="Times New Roman" w:cs="Times New Roman"/>
        </w:rPr>
        <w:tab/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F319C9">
        <w:rPr>
          <w:rFonts w:ascii="Times New Roman" w:hAnsi="Times New Roman" w:cs="Times New Roman"/>
          <w:sz w:val="28"/>
          <w:szCs w:val="28"/>
        </w:rPr>
        <w:t>2</w:t>
      </w:r>
      <w:r w:rsidR="00285FE8">
        <w:rPr>
          <w:rFonts w:ascii="Times New Roman" w:hAnsi="Times New Roman" w:cs="Times New Roman"/>
          <w:sz w:val="28"/>
          <w:szCs w:val="28"/>
        </w:rPr>
        <w:t>4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285FE8">
        <w:rPr>
          <w:rFonts w:ascii="Times New Roman" w:hAnsi="Times New Roman" w:cs="Times New Roman"/>
          <w:sz w:val="28"/>
          <w:szCs w:val="28"/>
        </w:rPr>
        <w:t>639 210,73</w:t>
      </w:r>
      <w:r w:rsidR="00D815E1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85FE8">
        <w:rPr>
          <w:rFonts w:ascii="Times New Roman" w:hAnsi="Times New Roman" w:cs="Times New Roman"/>
          <w:sz w:val="28"/>
          <w:szCs w:val="28"/>
        </w:rPr>
        <w:t>99,2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процента от утвержденных </w:t>
      </w:r>
      <w:r w:rsidR="00921DB1" w:rsidRPr="00D815E1">
        <w:rPr>
          <w:rFonts w:ascii="Times New Roman" w:hAnsi="Times New Roman" w:cs="Times New Roman"/>
          <w:sz w:val="28"/>
          <w:szCs w:val="28"/>
        </w:rPr>
        <w:t xml:space="preserve">плановых. </w:t>
      </w:r>
      <w:r w:rsidR="00D815E1" w:rsidRPr="00D815E1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D815E1">
        <w:rPr>
          <w:rFonts w:ascii="Times New Roman" w:hAnsi="Times New Roman" w:cs="Times New Roman"/>
          <w:sz w:val="28"/>
          <w:szCs w:val="28"/>
        </w:rPr>
        <w:t xml:space="preserve">администрация округа имеет </w:t>
      </w:r>
      <w:r w:rsidR="00285FE8">
        <w:rPr>
          <w:rFonts w:ascii="Times New Roman" w:hAnsi="Times New Roman" w:cs="Times New Roman"/>
          <w:sz w:val="28"/>
          <w:szCs w:val="28"/>
        </w:rPr>
        <w:t>99-</w:t>
      </w:r>
      <w:r w:rsidR="00D815E1">
        <w:rPr>
          <w:rFonts w:ascii="Times New Roman" w:hAnsi="Times New Roman" w:cs="Times New Roman"/>
          <w:sz w:val="28"/>
          <w:szCs w:val="28"/>
        </w:rPr>
        <w:t xml:space="preserve">100 процентное исполнение практически по всем отраслям. </w:t>
      </w:r>
      <w:r w:rsidR="00285FE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815E1">
        <w:rPr>
          <w:rFonts w:ascii="Times New Roman" w:hAnsi="Times New Roman" w:cs="Times New Roman"/>
          <w:sz w:val="28"/>
          <w:szCs w:val="28"/>
        </w:rPr>
        <w:t>«жилищно-коммунальное хо</w:t>
      </w:r>
      <w:r w:rsidR="00285FE8">
        <w:rPr>
          <w:rFonts w:ascii="Times New Roman" w:hAnsi="Times New Roman" w:cs="Times New Roman"/>
          <w:sz w:val="28"/>
          <w:szCs w:val="28"/>
        </w:rPr>
        <w:t xml:space="preserve">зяйство» - </w:t>
      </w:r>
      <w:r w:rsidR="00D815E1">
        <w:rPr>
          <w:rFonts w:ascii="Times New Roman" w:hAnsi="Times New Roman" w:cs="Times New Roman"/>
          <w:sz w:val="28"/>
          <w:szCs w:val="28"/>
        </w:rPr>
        <w:t xml:space="preserve">является наиболее </w:t>
      </w:r>
      <w:proofErr w:type="spellStart"/>
      <w:r w:rsidR="00D815E1">
        <w:rPr>
          <w:rFonts w:ascii="Times New Roman" w:hAnsi="Times New Roman" w:cs="Times New Roman"/>
          <w:sz w:val="28"/>
          <w:szCs w:val="28"/>
        </w:rPr>
        <w:t>бюджето</w:t>
      </w:r>
      <w:r w:rsidR="00925479">
        <w:rPr>
          <w:rFonts w:ascii="Times New Roman" w:hAnsi="Times New Roman" w:cs="Times New Roman"/>
          <w:sz w:val="28"/>
          <w:szCs w:val="28"/>
        </w:rPr>
        <w:t>ё</w:t>
      </w:r>
      <w:r w:rsidR="002115D1">
        <w:rPr>
          <w:rFonts w:ascii="Times New Roman" w:hAnsi="Times New Roman" w:cs="Times New Roman"/>
          <w:sz w:val="28"/>
          <w:szCs w:val="28"/>
        </w:rPr>
        <w:t>мким</w:t>
      </w:r>
      <w:proofErr w:type="spellEnd"/>
      <w:r w:rsidR="00D815E1">
        <w:rPr>
          <w:rFonts w:ascii="Times New Roman" w:hAnsi="Times New Roman" w:cs="Times New Roman"/>
          <w:sz w:val="28"/>
          <w:szCs w:val="28"/>
        </w:rPr>
        <w:t xml:space="preserve">, на </w:t>
      </w:r>
      <w:r w:rsidR="002115D1">
        <w:rPr>
          <w:rFonts w:ascii="Times New Roman" w:hAnsi="Times New Roman" w:cs="Times New Roman"/>
          <w:sz w:val="28"/>
          <w:szCs w:val="28"/>
        </w:rPr>
        <w:t>его</w:t>
      </w:r>
      <w:r w:rsidR="00D815E1">
        <w:rPr>
          <w:rFonts w:ascii="Times New Roman" w:hAnsi="Times New Roman" w:cs="Times New Roman"/>
          <w:sz w:val="28"/>
          <w:szCs w:val="28"/>
        </w:rPr>
        <w:t xml:space="preserve"> долю приходится более </w:t>
      </w:r>
      <w:r w:rsidR="00285FE8">
        <w:rPr>
          <w:rFonts w:ascii="Times New Roman" w:hAnsi="Times New Roman" w:cs="Times New Roman"/>
          <w:sz w:val="28"/>
          <w:szCs w:val="28"/>
        </w:rPr>
        <w:t>44,9</w:t>
      </w:r>
      <w:r w:rsidR="00D815E1">
        <w:rPr>
          <w:rFonts w:ascii="Times New Roman" w:hAnsi="Times New Roman" w:cs="Times New Roman"/>
          <w:sz w:val="28"/>
          <w:szCs w:val="28"/>
        </w:rPr>
        <w:t>% всех расходов. Затраты на «общегосударственные расходы» занимают второе место (</w:t>
      </w:r>
      <w:r w:rsidR="00285FE8">
        <w:rPr>
          <w:rFonts w:ascii="Times New Roman" w:hAnsi="Times New Roman" w:cs="Times New Roman"/>
          <w:sz w:val="28"/>
          <w:szCs w:val="28"/>
        </w:rPr>
        <w:t>15,4</w:t>
      </w:r>
      <w:r w:rsidR="00D815E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925479" w:rsidRDefault="009254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43237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43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DF2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E30B4">
        <w:rPr>
          <w:rFonts w:ascii="Times New Roman" w:hAnsi="Times New Roman" w:cs="Times New Roman"/>
          <w:sz w:val="28"/>
          <w:szCs w:val="28"/>
        </w:rPr>
        <w:t>2</w:t>
      </w:r>
      <w:r w:rsidR="00285FE8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825C0D">
        <w:rPr>
          <w:rFonts w:ascii="Times New Roman" w:hAnsi="Times New Roman" w:cs="Times New Roman"/>
          <w:sz w:val="28"/>
          <w:szCs w:val="28"/>
        </w:rPr>
        <w:t>руководителем</w:t>
      </w:r>
      <w:r w:rsidR="004016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 w:rsidR="005076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>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</w:t>
      </w:r>
      <w:r w:rsidR="00E96D61">
        <w:rPr>
          <w:rFonts w:ascii="Times New Roman" w:hAnsi="Times New Roman" w:cs="Times New Roman"/>
          <w:sz w:val="28"/>
          <w:szCs w:val="28"/>
        </w:rPr>
        <w:t>комиссию</w:t>
      </w:r>
      <w:r w:rsidRPr="00921DB1">
        <w:rPr>
          <w:rFonts w:ascii="Times New Roman" w:hAnsi="Times New Roman" w:cs="Times New Roman"/>
          <w:sz w:val="28"/>
          <w:szCs w:val="28"/>
        </w:rPr>
        <w:t>, включающую в себя формы документов, определенные бюджетным законодательством, в установленный срок.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30B4">
        <w:rPr>
          <w:rFonts w:ascii="Times New Roman" w:hAnsi="Times New Roman" w:cs="Times New Roman"/>
          <w:sz w:val="28"/>
          <w:szCs w:val="28"/>
        </w:rPr>
        <w:t xml:space="preserve">информацией, представленной </w:t>
      </w:r>
      <w:r w:rsidR="00D64BAD">
        <w:rPr>
          <w:rFonts w:ascii="Times New Roman" w:hAnsi="Times New Roman" w:cs="Times New Roman"/>
          <w:sz w:val="28"/>
          <w:szCs w:val="28"/>
        </w:rPr>
        <w:t xml:space="preserve">в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 w:rsidR="00D64BAD">
        <w:rPr>
          <w:rFonts w:ascii="Times New Roman" w:hAnsi="Times New Roman" w:cs="Times New Roman"/>
          <w:sz w:val="28"/>
          <w:szCs w:val="28"/>
        </w:rPr>
        <w:t>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>зательствах»</w:t>
      </w:r>
      <w:r w:rsidR="003E30B4">
        <w:rPr>
          <w:rFonts w:ascii="Times New Roman" w:hAnsi="Times New Roman" w:cs="Times New Roman"/>
          <w:sz w:val="28"/>
          <w:szCs w:val="28"/>
        </w:rPr>
        <w:t>,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9359EA" w:rsidRPr="001F16D2">
        <w:rPr>
          <w:rFonts w:ascii="Times New Roman" w:hAnsi="Times New Roman" w:cs="Times New Roman"/>
          <w:sz w:val="28"/>
          <w:szCs w:val="28"/>
        </w:rPr>
        <w:t>администраци</w:t>
      </w:r>
      <w:r w:rsidR="00F31A9A">
        <w:rPr>
          <w:rFonts w:ascii="Times New Roman" w:hAnsi="Times New Roman" w:cs="Times New Roman"/>
          <w:sz w:val="28"/>
          <w:szCs w:val="28"/>
        </w:rPr>
        <w:t>и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2F5E91">
        <w:rPr>
          <w:rFonts w:ascii="Times New Roman" w:hAnsi="Times New Roman" w:cs="Times New Roman"/>
          <w:sz w:val="28"/>
          <w:szCs w:val="28"/>
        </w:rPr>
        <w:t xml:space="preserve">(ГАБС) </w:t>
      </w:r>
      <w:r w:rsidR="00E770FC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D51D11">
        <w:rPr>
          <w:rFonts w:ascii="Times New Roman" w:hAnsi="Times New Roman" w:cs="Times New Roman"/>
          <w:sz w:val="28"/>
          <w:szCs w:val="28"/>
        </w:rPr>
        <w:t xml:space="preserve">ЛБО – </w:t>
      </w:r>
      <w:r w:rsidR="009F6268">
        <w:rPr>
          <w:rFonts w:ascii="Times New Roman" w:hAnsi="Times New Roman" w:cs="Times New Roman"/>
          <w:sz w:val="28"/>
          <w:szCs w:val="28"/>
        </w:rPr>
        <w:t>644 299,63</w:t>
      </w:r>
      <w:r w:rsidR="00D51D11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</w:t>
      </w:r>
      <w:r w:rsidR="00D51D11">
        <w:rPr>
          <w:rFonts w:ascii="Times New Roman" w:hAnsi="Times New Roman" w:cs="Times New Roman"/>
          <w:sz w:val="28"/>
          <w:szCs w:val="28"/>
        </w:rPr>
        <w:t xml:space="preserve">– </w:t>
      </w:r>
      <w:r w:rsidR="009F6268">
        <w:rPr>
          <w:rFonts w:ascii="Times New Roman" w:hAnsi="Times New Roman" w:cs="Times New Roman"/>
          <w:sz w:val="28"/>
          <w:szCs w:val="28"/>
        </w:rPr>
        <w:t>639 210,73</w:t>
      </w:r>
      <w:r w:rsidR="00D51D11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>тыс. руб</w:t>
      </w:r>
      <w:r w:rsidR="00D51D11">
        <w:rPr>
          <w:rFonts w:ascii="Times New Roman" w:hAnsi="Times New Roman" w:cs="Times New Roman"/>
          <w:sz w:val="28"/>
          <w:szCs w:val="28"/>
        </w:rPr>
        <w:t>., и</w:t>
      </w:r>
      <w:r w:rsidR="00E770FC">
        <w:rPr>
          <w:rFonts w:ascii="Times New Roman" w:hAnsi="Times New Roman" w:cs="Times New Roman"/>
          <w:sz w:val="28"/>
          <w:szCs w:val="28"/>
        </w:rPr>
        <w:t xml:space="preserve">сполнено принятых бюджетных обязательств – </w:t>
      </w:r>
      <w:r w:rsidR="009F6268">
        <w:rPr>
          <w:rFonts w:ascii="Times New Roman" w:hAnsi="Times New Roman" w:cs="Times New Roman"/>
          <w:sz w:val="28"/>
          <w:szCs w:val="28"/>
        </w:rPr>
        <w:t>639 210,73</w:t>
      </w:r>
      <w:r w:rsidR="00E770F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1D11">
        <w:rPr>
          <w:rFonts w:ascii="Times New Roman" w:hAnsi="Times New Roman" w:cs="Times New Roman"/>
          <w:sz w:val="28"/>
          <w:szCs w:val="28"/>
        </w:rPr>
        <w:t>., не</w:t>
      </w:r>
      <w:r w:rsidR="00F31A9A">
        <w:rPr>
          <w:rFonts w:ascii="Times New Roman" w:hAnsi="Times New Roman" w:cs="Times New Roman"/>
          <w:sz w:val="28"/>
          <w:szCs w:val="28"/>
        </w:rPr>
        <w:t xml:space="preserve"> исполненные назначения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F31A9A">
        <w:rPr>
          <w:rFonts w:ascii="Times New Roman" w:hAnsi="Times New Roman" w:cs="Times New Roman"/>
          <w:sz w:val="28"/>
          <w:szCs w:val="28"/>
        </w:rPr>
        <w:t xml:space="preserve">ЛБО </w:t>
      </w:r>
      <w:r w:rsidR="0050760D">
        <w:rPr>
          <w:rFonts w:ascii="Times New Roman" w:hAnsi="Times New Roman" w:cs="Times New Roman"/>
          <w:sz w:val="28"/>
          <w:szCs w:val="28"/>
        </w:rPr>
        <w:t xml:space="preserve">- 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285FE8">
        <w:rPr>
          <w:rFonts w:ascii="Times New Roman" w:hAnsi="Times New Roman" w:cs="Times New Roman"/>
          <w:sz w:val="28"/>
          <w:szCs w:val="28"/>
        </w:rPr>
        <w:t>0,00</w:t>
      </w:r>
      <w:r w:rsidR="00D64BAD">
        <w:rPr>
          <w:rFonts w:ascii="Times New Roman" w:hAnsi="Times New Roman" w:cs="Times New Roman"/>
          <w:sz w:val="28"/>
          <w:szCs w:val="28"/>
        </w:rPr>
        <w:t xml:space="preserve"> </w:t>
      </w:r>
      <w:r w:rsidR="001F16D2" w:rsidRPr="001F16D2">
        <w:rPr>
          <w:rFonts w:ascii="Times New Roman" w:hAnsi="Times New Roman" w:cs="Times New Roman"/>
          <w:sz w:val="28"/>
          <w:szCs w:val="28"/>
        </w:rPr>
        <w:t>тыс. рублей.</w:t>
      </w:r>
    </w:p>
    <w:bookmarkStart w:id="1" w:name="_MON_1773577236"/>
    <w:bookmarkEnd w:id="1"/>
    <w:p w:rsidR="00D64BAD" w:rsidRPr="001F16D2" w:rsidRDefault="00285FE8" w:rsidP="00D6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495" w:dyaOrig="2390">
          <v:shape id="_x0000_i1026" type="#_x0000_t75" style="width:474.6pt;height:119.4pt" o:ole="">
            <v:imagedata r:id="rId7" o:title=""/>
          </v:shape>
          <o:OLEObject Type="Embed" ProgID="Excel.Sheet.12" ShapeID="_x0000_i1026" DrawAspect="Content" ObjectID="_1806147941" r:id="rId8"/>
        </w:object>
      </w:r>
      <w:r w:rsidR="00D64BAD">
        <w:rPr>
          <w:rFonts w:ascii="Times New Roman" w:hAnsi="Times New Roman" w:cs="Times New Roman"/>
          <w:sz w:val="28"/>
          <w:szCs w:val="28"/>
        </w:rPr>
        <w:tab/>
      </w:r>
      <w:r w:rsidR="006C7CB8">
        <w:rPr>
          <w:rFonts w:ascii="Times New Roman" w:hAnsi="Times New Roman" w:cs="Times New Roman"/>
          <w:sz w:val="28"/>
          <w:szCs w:val="28"/>
        </w:rPr>
        <w:t>Консолидированная</w:t>
      </w:r>
      <w:r w:rsidR="002F5E91">
        <w:rPr>
          <w:rFonts w:ascii="Times New Roman" w:hAnsi="Times New Roman" w:cs="Times New Roman"/>
          <w:sz w:val="28"/>
          <w:szCs w:val="28"/>
        </w:rPr>
        <w:t xml:space="preserve"> форма 0503128 соответствует сумм</w:t>
      </w:r>
      <w:r w:rsidR="006C7CB8">
        <w:rPr>
          <w:rFonts w:ascii="Times New Roman" w:hAnsi="Times New Roman" w:cs="Times New Roman"/>
          <w:sz w:val="28"/>
          <w:szCs w:val="28"/>
        </w:rPr>
        <w:t>е</w:t>
      </w:r>
      <w:r w:rsidR="002F5E91">
        <w:rPr>
          <w:rFonts w:ascii="Times New Roman" w:hAnsi="Times New Roman" w:cs="Times New Roman"/>
          <w:sz w:val="28"/>
          <w:szCs w:val="28"/>
        </w:rPr>
        <w:t xml:space="preserve"> показателей всех трех учреждений, отклонений не выявлено.</w:t>
      </w:r>
    </w:p>
    <w:p w:rsidR="002115D1" w:rsidRDefault="00211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500">
        <w:rPr>
          <w:rFonts w:ascii="Times New Roman" w:hAnsi="Times New Roman" w:cs="Times New Roman"/>
          <w:sz w:val="28"/>
          <w:szCs w:val="28"/>
        </w:rPr>
        <w:t xml:space="preserve">и подведомственных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85FE8">
        <w:rPr>
          <w:rFonts w:ascii="Times New Roman" w:hAnsi="Times New Roman" w:cs="Times New Roman"/>
          <w:sz w:val="28"/>
          <w:szCs w:val="28"/>
        </w:rPr>
        <w:t>4 341,21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20E7">
        <w:rPr>
          <w:rFonts w:ascii="Times New Roman" w:hAnsi="Times New Roman" w:cs="Times New Roman"/>
          <w:sz w:val="28"/>
          <w:szCs w:val="28"/>
        </w:rPr>
        <w:t xml:space="preserve">, дебиторская задолженность – </w:t>
      </w:r>
      <w:r w:rsidR="00285FE8">
        <w:rPr>
          <w:rFonts w:ascii="Times New Roman" w:hAnsi="Times New Roman" w:cs="Times New Roman"/>
          <w:sz w:val="28"/>
          <w:szCs w:val="28"/>
        </w:rPr>
        <w:t>5 309,65</w:t>
      </w:r>
      <w:r w:rsidR="00A320E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E37E6">
        <w:rPr>
          <w:rFonts w:ascii="Times New Roman" w:hAnsi="Times New Roman" w:cs="Times New Roman"/>
          <w:sz w:val="28"/>
          <w:szCs w:val="28"/>
        </w:rPr>
        <w:t xml:space="preserve">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задолженность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285FE8">
        <w:rPr>
          <w:rFonts w:ascii="Times New Roman" w:hAnsi="Times New Roman" w:cs="Times New Roman"/>
          <w:sz w:val="28"/>
          <w:szCs w:val="28"/>
        </w:rPr>
        <w:t>5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bookmarkStart w:id="3" w:name="_MON_1773649145"/>
    <w:bookmarkEnd w:id="3"/>
    <w:p w:rsidR="0080421E" w:rsidRDefault="00285FE8" w:rsidP="00804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83" w:dyaOrig="2390">
          <v:shape id="_x0000_i1027" type="#_x0000_t75" style="width:461.4pt;height:117.6pt" o:ole="">
            <v:imagedata r:id="rId9" o:title=""/>
          </v:shape>
          <o:OLEObject Type="Embed" ProgID="Excel.Sheet.12" ShapeID="_x0000_i1027" DrawAspect="Content" ObjectID="_1806147942" r:id="rId10"/>
        </w:object>
      </w:r>
    </w:p>
    <w:p w:rsidR="0080421E" w:rsidRDefault="0080421E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Консолидированная форма 0503169 соответствует сумме показателей всех трех учреждений, отклонений не выявлено.</w:t>
      </w:r>
    </w:p>
    <w:p w:rsidR="00921DB1" w:rsidRPr="00921DB1" w:rsidRDefault="00921DB1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6466">
        <w:rPr>
          <w:rFonts w:ascii="Times New Roman" w:hAnsi="Times New Roman" w:cs="Times New Roman"/>
          <w:sz w:val="28"/>
          <w:szCs w:val="28"/>
        </w:rPr>
        <w:t>округа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AC" w:rsidRDefault="009811AC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A8B" w:rsidRDefault="009B4A8B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A8B" w:rsidRDefault="009B4A8B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9B4A8B" w:rsidRPr="00921DB1" w:rsidRDefault="009B4A8B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9D23F3">
      <w:pgSz w:w="11907" w:h="16839" w:code="9"/>
      <w:pgMar w:top="709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10DA6"/>
    <w:rsid w:val="00032404"/>
    <w:rsid w:val="000356B7"/>
    <w:rsid w:val="000544BC"/>
    <w:rsid w:val="00054897"/>
    <w:rsid w:val="00061687"/>
    <w:rsid w:val="00067B38"/>
    <w:rsid w:val="000B1EDC"/>
    <w:rsid w:val="000F3756"/>
    <w:rsid w:val="000F4FE6"/>
    <w:rsid w:val="0010495D"/>
    <w:rsid w:val="001258A1"/>
    <w:rsid w:val="00140000"/>
    <w:rsid w:val="00142BBC"/>
    <w:rsid w:val="001469C0"/>
    <w:rsid w:val="001A1045"/>
    <w:rsid w:val="001B084F"/>
    <w:rsid w:val="001E2FAF"/>
    <w:rsid w:val="001E3022"/>
    <w:rsid w:val="001F16D2"/>
    <w:rsid w:val="002115D1"/>
    <w:rsid w:val="00214748"/>
    <w:rsid w:val="002148BC"/>
    <w:rsid w:val="00221ACC"/>
    <w:rsid w:val="00237D04"/>
    <w:rsid w:val="00244BA2"/>
    <w:rsid w:val="0024599D"/>
    <w:rsid w:val="00285FE8"/>
    <w:rsid w:val="00295CA4"/>
    <w:rsid w:val="002B7222"/>
    <w:rsid w:val="002F5E91"/>
    <w:rsid w:val="003109C8"/>
    <w:rsid w:val="00322E84"/>
    <w:rsid w:val="00327C85"/>
    <w:rsid w:val="00330700"/>
    <w:rsid w:val="003325B5"/>
    <w:rsid w:val="00344584"/>
    <w:rsid w:val="003658B3"/>
    <w:rsid w:val="00373595"/>
    <w:rsid w:val="00377A0F"/>
    <w:rsid w:val="00377BA5"/>
    <w:rsid w:val="00396260"/>
    <w:rsid w:val="003A29C9"/>
    <w:rsid w:val="003B42C0"/>
    <w:rsid w:val="003E30B4"/>
    <w:rsid w:val="00401671"/>
    <w:rsid w:val="00405FB0"/>
    <w:rsid w:val="00410DD2"/>
    <w:rsid w:val="00417562"/>
    <w:rsid w:val="00432370"/>
    <w:rsid w:val="00442DFE"/>
    <w:rsid w:val="004511F6"/>
    <w:rsid w:val="00451926"/>
    <w:rsid w:val="00473329"/>
    <w:rsid w:val="004A4E53"/>
    <w:rsid w:val="004A55F5"/>
    <w:rsid w:val="004B2301"/>
    <w:rsid w:val="004F023A"/>
    <w:rsid w:val="0050760D"/>
    <w:rsid w:val="00527002"/>
    <w:rsid w:val="005334FE"/>
    <w:rsid w:val="005379C3"/>
    <w:rsid w:val="0057493B"/>
    <w:rsid w:val="005C23A2"/>
    <w:rsid w:val="005E2608"/>
    <w:rsid w:val="005F3ABC"/>
    <w:rsid w:val="00640191"/>
    <w:rsid w:val="006877C9"/>
    <w:rsid w:val="00695781"/>
    <w:rsid w:val="00697720"/>
    <w:rsid w:val="006C7CB8"/>
    <w:rsid w:val="006F1A3C"/>
    <w:rsid w:val="007128CA"/>
    <w:rsid w:val="00727731"/>
    <w:rsid w:val="007334ED"/>
    <w:rsid w:val="00756DDF"/>
    <w:rsid w:val="00757920"/>
    <w:rsid w:val="007604C8"/>
    <w:rsid w:val="007610F7"/>
    <w:rsid w:val="007B67DC"/>
    <w:rsid w:val="007C5650"/>
    <w:rsid w:val="007C70AB"/>
    <w:rsid w:val="00800298"/>
    <w:rsid w:val="0080421E"/>
    <w:rsid w:val="008148FC"/>
    <w:rsid w:val="00825C0D"/>
    <w:rsid w:val="0082658A"/>
    <w:rsid w:val="008376D1"/>
    <w:rsid w:val="0084789D"/>
    <w:rsid w:val="008542A5"/>
    <w:rsid w:val="008600E9"/>
    <w:rsid w:val="008738C8"/>
    <w:rsid w:val="008768D3"/>
    <w:rsid w:val="00887DA0"/>
    <w:rsid w:val="00895A4C"/>
    <w:rsid w:val="008A3CB0"/>
    <w:rsid w:val="008A762D"/>
    <w:rsid w:val="008B2BFB"/>
    <w:rsid w:val="008D32D3"/>
    <w:rsid w:val="008E6C83"/>
    <w:rsid w:val="0090351F"/>
    <w:rsid w:val="00907782"/>
    <w:rsid w:val="00917CF7"/>
    <w:rsid w:val="00921DB1"/>
    <w:rsid w:val="00925479"/>
    <w:rsid w:val="0092679B"/>
    <w:rsid w:val="009359EA"/>
    <w:rsid w:val="0093662A"/>
    <w:rsid w:val="0095433D"/>
    <w:rsid w:val="009811AC"/>
    <w:rsid w:val="00982CCA"/>
    <w:rsid w:val="00982DCC"/>
    <w:rsid w:val="00984136"/>
    <w:rsid w:val="00992C2E"/>
    <w:rsid w:val="009B38F4"/>
    <w:rsid w:val="009B4A8B"/>
    <w:rsid w:val="009D23F3"/>
    <w:rsid w:val="009E4067"/>
    <w:rsid w:val="009F6268"/>
    <w:rsid w:val="00A11C95"/>
    <w:rsid w:val="00A2232B"/>
    <w:rsid w:val="00A271C8"/>
    <w:rsid w:val="00A320E7"/>
    <w:rsid w:val="00A91EF9"/>
    <w:rsid w:val="00AD32DC"/>
    <w:rsid w:val="00AD6525"/>
    <w:rsid w:val="00AE13AF"/>
    <w:rsid w:val="00AE3E8F"/>
    <w:rsid w:val="00AE5483"/>
    <w:rsid w:val="00AF6AEA"/>
    <w:rsid w:val="00B037AF"/>
    <w:rsid w:val="00B102C2"/>
    <w:rsid w:val="00B71F21"/>
    <w:rsid w:val="00B86BCD"/>
    <w:rsid w:val="00BA1A15"/>
    <w:rsid w:val="00BA2DB0"/>
    <w:rsid w:val="00C37F9A"/>
    <w:rsid w:val="00C45962"/>
    <w:rsid w:val="00C666F4"/>
    <w:rsid w:val="00C831CF"/>
    <w:rsid w:val="00C86BAE"/>
    <w:rsid w:val="00C91746"/>
    <w:rsid w:val="00CB68BD"/>
    <w:rsid w:val="00CD258C"/>
    <w:rsid w:val="00CD28FC"/>
    <w:rsid w:val="00D235D2"/>
    <w:rsid w:val="00D3746C"/>
    <w:rsid w:val="00D51D11"/>
    <w:rsid w:val="00D60956"/>
    <w:rsid w:val="00D64BAD"/>
    <w:rsid w:val="00D815E1"/>
    <w:rsid w:val="00DB544B"/>
    <w:rsid w:val="00DC5BB6"/>
    <w:rsid w:val="00DE47A9"/>
    <w:rsid w:val="00DF20E6"/>
    <w:rsid w:val="00DF3028"/>
    <w:rsid w:val="00E40CE1"/>
    <w:rsid w:val="00E770FC"/>
    <w:rsid w:val="00E860A8"/>
    <w:rsid w:val="00E96D61"/>
    <w:rsid w:val="00E97E0D"/>
    <w:rsid w:val="00EA33C4"/>
    <w:rsid w:val="00EA43B0"/>
    <w:rsid w:val="00ED6466"/>
    <w:rsid w:val="00EE37E6"/>
    <w:rsid w:val="00EF4500"/>
    <w:rsid w:val="00EF6C52"/>
    <w:rsid w:val="00F164E5"/>
    <w:rsid w:val="00F178A4"/>
    <w:rsid w:val="00F3199B"/>
    <w:rsid w:val="00F319C9"/>
    <w:rsid w:val="00F31A9A"/>
    <w:rsid w:val="00F5726B"/>
    <w:rsid w:val="00F62C50"/>
    <w:rsid w:val="00F73A1A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94E0E-6BB3-4758-BB22-2F5E9943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Microsoft_Excel3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3147-475C-4332-8F2D-F25CE292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Пользователь</cp:lastModifiedBy>
  <cp:revision>42</cp:revision>
  <cp:lastPrinted>2025-04-08T09:38:00Z</cp:lastPrinted>
  <dcterms:created xsi:type="dcterms:W3CDTF">2022-05-25T12:15:00Z</dcterms:created>
  <dcterms:modified xsi:type="dcterms:W3CDTF">2025-04-14T11:59:00Z</dcterms:modified>
</cp:coreProperties>
</file>